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89" w:rsidRDefault="00206D89" w:rsidP="00206D8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206D89" w:rsidRPr="00FA3B8B" w:rsidRDefault="00206D89" w:rsidP="00206D8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ПРОМЫШЛЕННОГО</w:t>
      </w:r>
      <w:r w:rsidRPr="00FA3B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:rsidR="00206D89" w:rsidRPr="00FA3B8B" w:rsidRDefault="00206D89" w:rsidP="00206D8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ИСКИТИМСКОГО</w:t>
      </w:r>
      <w:r w:rsidRPr="00FA3B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206D89" w:rsidRPr="00FA3B8B" w:rsidRDefault="00206D89" w:rsidP="00206D8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A3B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206D89" w:rsidRPr="00D221F1" w:rsidRDefault="00206D89" w:rsidP="00206D8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proofErr w:type="gramStart"/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r w:rsidRPr="00D221F1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Е</w:t>
      </w:r>
    </w:p>
    <w:p w:rsidR="00206D89" w:rsidRDefault="00206D89" w:rsidP="00206D89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_05.06.2017г №_47_</w:t>
      </w:r>
    </w:p>
    <w:p w:rsidR="00206D89" w:rsidRDefault="00206D89" w:rsidP="00206D8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п.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Керамкомбинат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Default="00206D89" w:rsidP="00206D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A1A9C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206D89" w:rsidRDefault="00206D89" w:rsidP="00206D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A1A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предоставления муниципальной услуги «Выдача </w:t>
      </w:r>
    </w:p>
    <w:p w:rsidR="00206D89" w:rsidRPr="002A1A9C" w:rsidRDefault="00206D89" w:rsidP="00206D8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A9C">
        <w:rPr>
          <w:rFonts w:ascii="Times New Roman" w:eastAsia="Times New Roman" w:hAnsi="Times New Roman"/>
          <w:bCs/>
          <w:sz w:val="24"/>
          <w:szCs w:val="24"/>
          <w:lang w:eastAsia="ru-RU"/>
        </w:rPr>
        <w:t>разрешений на проведение земляных работ»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D909F8" w:rsidRDefault="00206D89" w:rsidP="00206D8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6" w:history="1">
        <w:r w:rsidRPr="00D909F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от 27.07.2010 № 210-ФЗ</w:t>
        </w:r>
      </w:hyperlink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услуг», с </w:t>
      </w:r>
      <w:hyperlink r:id="rId7" w:history="1">
        <w:r w:rsidRPr="00D909F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Земельным кодексом</w:t>
        </w:r>
      </w:hyperlink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Российской Федерации, Федеральным законом </w:t>
      </w:r>
      <w:hyperlink r:id="rId8" w:history="1">
        <w:r w:rsidRPr="00D909F8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от 06.10.2003 № 131-ФЗ</w:t>
        </w:r>
      </w:hyperlink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Промышленного 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«Выдача разрешений на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роведение земляных работ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» (приложение).</w:t>
      </w:r>
    </w:p>
    <w:p w:rsidR="00206D89" w:rsidRPr="00D909F8" w:rsidRDefault="00206D89" w:rsidP="00206D8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         Настоящее П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остановление разместить на официальном сайте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Промышленного 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сети "Интернет"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6D89" w:rsidRPr="00D909F8" w:rsidRDefault="00206D89" w:rsidP="00206D89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06D89" w:rsidRDefault="00206D89" w:rsidP="00206D8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Промышленного 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="00EE1E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E1E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E1E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E1E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EE1E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spellStart"/>
      <w:r w:rsidR="00EE1E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.Антонов</w:t>
      </w:r>
      <w:proofErr w:type="spellEnd"/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Промышленного 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района Новосибирской области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"_05_"_06_ 2017г. №_47_</w:t>
      </w:r>
    </w:p>
    <w:p w:rsidR="00206D89" w:rsidRDefault="00E8735E" w:rsidP="00206D8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(изм. от 02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.07.2020</w:t>
      </w:r>
      <w:r w:rsidR="00EE1B8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Pr="0093107F" w:rsidRDefault="00206D89" w:rsidP="00206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931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дминистративный регламент предоставления муниципальной услуги по выдаче разрешений на проведение земляных работ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Общие положения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по выдаче разрешений на проведение земляных работ (далее – административный регламент) устанавливает порядок и стандарт предоставления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(далее – администрация) муниципальной услуги по выдаче разрешений на проведение земляных работ (далее – муниципальная услуга).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проведение земляных работ.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услуга предоставляется физическим и юридическим лицам, являющимся правообладателями земельного участка, на котором планируется проведение земляных работ, либо планирующим осуществить земляные работы в силу обязательств, возникших из заключенных договоров, а также из оснований, предусмотренных законодательством, с согласия собственника земельного участка (землепользователя, землевладельца, арендатора при наличии у него права давать такое согласие), в целях проведения земляных работ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, либо их уполномоченным представителям (далее – заявитель).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1.3. Порядок информирования о правилах предоставления муниципальной услуги.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 непосредственно в администрации;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информационно-телекоммуникационной сети «Интернет», в том числе на </w:t>
      </w:r>
      <w:r w:rsidRPr="002A1A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фициальном сайте администрации </w:t>
      </w:r>
      <w:proofErr w:type="spellStart"/>
      <w:r w:rsidRPr="002A1A9C">
        <w:rPr>
          <w:rFonts w:ascii="Times New Roman" w:eastAsia="Times New Roman" w:hAnsi="Times New Roman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A1A9C">
        <w:rPr>
          <w:rFonts w:ascii="Times New Roman" w:eastAsia="Times New Roman" w:hAnsi="Times New Roman"/>
          <w:sz w:val="28"/>
          <w:szCs w:val="28"/>
          <w:lang w:val="en-US" w:eastAsia="ru-RU"/>
        </w:rPr>
        <w:t>promyshlennei</w:t>
      </w:r>
      <w:proofErr w:type="spellEnd"/>
      <w:r w:rsidRPr="002A1A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A1A9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средствах массовой информации;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(www.gosuslugi.ru).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Информирование заявителей о наименовании администрации, порядке направления обращения и факте его поступления, осуществляет сотрудник, ответственный за прием и регистрацию обращений.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сотрудник ответственный за предоставление муниципальной услуги.</w:t>
      </w:r>
    </w:p>
    <w:p w:rsidR="00206D89" w:rsidRPr="002A1A9C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A9C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адрес администрации: 633236, Новосибирская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ерамкомбинат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ул.Широкая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</w:t>
      </w:r>
      <w:r w:rsidRPr="002A1A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онедельник – четверг с 08.30-13.00, 13.48-16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0;</w:t>
      </w:r>
    </w:p>
    <w:p w:rsidR="00206D89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ятница 08.30-13.00, 13.48-15.30;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суббота-воскресенье – выходные дни.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206D89" w:rsidRPr="00162CCB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(консультаций) о порядке получения 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формации, направления </w:t>
      </w:r>
      <w:r w:rsidRPr="00162CCB">
        <w:rPr>
          <w:rFonts w:ascii="Times New Roman" w:eastAsia="Times New Roman" w:hAnsi="Times New Roman"/>
          <w:sz w:val="28"/>
          <w:szCs w:val="28"/>
          <w:lang w:eastAsia="ru-RU"/>
        </w:rPr>
        <w:t>запроса:  (8383) 4371239________</w:t>
      </w:r>
    </w:p>
    <w:p w:rsidR="00206D89" w:rsidRPr="00162CCB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CCB"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 (8383) 4371239_______-</w:t>
      </w:r>
    </w:p>
    <w:p w:rsidR="00206D89" w:rsidRPr="00162CCB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CCB">
        <w:rPr>
          <w:rFonts w:ascii="Times New Roman" w:eastAsia="Times New Roman" w:hAnsi="Times New Roman"/>
          <w:sz w:val="28"/>
          <w:szCs w:val="28"/>
          <w:lang w:eastAsia="ru-RU"/>
        </w:rPr>
        <w:t>Факс:  (8383) 4371189______</w:t>
      </w:r>
    </w:p>
    <w:p w:rsidR="00206D89" w:rsidRPr="00162CCB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CCB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почты: _</w:t>
      </w:r>
      <w:proofErr w:type="spellStart"/>
      <w:r w:rsidRPr="00162CCB">
        <w:rPr>
          <w:rFonts w:ascii="Times New Roman" w:eastAsia="Times New Roman" w:hAnsi="Times New Roman"/>
          <w:sz w:val="28"/>
          <w:szCs w:val="28"/>
          <w:lang w:val="en-US" w:eastAsia="ru-RU"/>
        </w:rPr>
        <w:t>adm</w:t>
      </w:r>
      <w:proofErr w:type="spellEnd"/>
      <w:r w:rsidRPr="00162CCB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162CCB">
        <w:rPr>
          <w:rFonts w:ascii="Times New Roman" w:eastAsia="Times New Roman" w:hAnsi="Times New Roman"/>
          <w:sz w:val="28"/>
          <w:szCs w:val="28"/>
          <w:lang w:val="en-US" w:eastAsia="ru-RU"/>
        </w:rPr>
        <w:t>prom</w:t>
      </w:r>
      <w:r w:rsidRPr="00162CCB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Pr="00162CCB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162CC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162CCB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162CCB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устной форме (лично или по телефону в соответствии с графиком приема заявителей);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письменной форме (лично или почтовым сообщением);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электронной форме, в том числе через ЕПГУ.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2.1. Наименование муниципальной услуги: «Выдача разрешений на проведение земляных работ».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2.2. Муниципальная услуга предоставляется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Промышленного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Ответственным за организацию предоставления муниципальной услуги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уполномоченный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2.3. Результатом предоставления муниципальной услуги является направление (выдача) заявителю одного из следующих документов: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разрешение на проведение земляных работ (далее – разрешение);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решение об отказе в предоставлении муниципальной услуги с указанием оснований отказа (далее – решение об отказе).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2.4. Срок предоставления муниципальной услуги, включая время на направление результата предоставления муниципальной услуги, составляет не более 30 (тридцати) календарных дней со дня поступления заявления о предоставлении земельного участка (далее – заявление).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2.5. Предоставление муниципальной услуги осуществляется в соответствии 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06D89" w:rsidRPr="008839B1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 </w:t>
      </w:r>
      <w:hyperlink r:id="rId9" w:tgtFrame="Logical" w:history="1">
        <w:r w:rsidRPr="008839B1">
          <w:rPr>
            <w:rFonts w:ascii="Times New Roman" w:eastAsia="Times New Roman" w:hAnsi="Times New Roman"/>
            <w:sz w:val="28"/>
            <w:szCs w:val="28"/>
            <w:lang w:eastAsia="ru-RU"/>
          </w:rPr>
          <w:t>от 02.05.2006г. № 59-ФЗ</w:t>
        </w:r>
      </w:hyperlink>
      <w:r w:rsidRPr="008839B1">
        <w:rPr>
          <w:rFonts w:ascii="Times New Roman" w:eastAsia="Times New Roman" w:hAnsi="Times New Roman"/>
          <w:sz w:val="28"/>
          <w:szCs w:val="28"/>
          <w:lang w:eastAsia="ru-RU"/>
        </w:rPr>
        <w:t> «О порядке рассмотрения обращений граждан Российской Федерации» («Российская газета», № 95, 05.05.2006);</w:t>
      </w:r>
    </w:p>
    <w:p w:rsidR="00206D89" w:rsidRPr="008839B1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9B1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 </w:t>
      </w:r>
      <w:hyperlink r:id="rId10" w:tgtFrame="Logical" w:history="1">
        <w:r w:rsidRPr="008839B1">
          <w:rPr>
            <w:rFonts w:ascii="Times New Roman" w:eastAsia="Times New Roman" w:hAnsi="Times New Roman"/>
            <w:sz w:val="28"/>
            <w:szCs w:val="28"/>
            <w:lang w:eastAsia="ru-RU"/>
          </w:rPr>
          <w:t>от 27.07.2006 № 152-ФЗ</w:t>
        </w:r>
      </w:hyperlink>
      <w:r w:rsidRPr="008839B1">
        <w:rPr>
          <w:rFonts w:ascii="Times New Roman" w:eastAsia="Times New Roman" w:hAnsi="Times New Roman"/>
          <w:sz w:val="28"/>
          <w:szCs w:val="28"/>
          <w:lang w:eastAsia="ru-RU"/>
        </w:rPr>
        <w:t> «О персональных данных» («Собрание законодательства Российской Федерации», 2006, № 31);</w:t>
      </w:r>
    </w:p>
    <w:p w:rsidR="00206D89" w:rsidRPr="008839B1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9B1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 </w:t>
      </w:r>
      <w:hyperlink r:id="rId11" w:tgtFrame="Logical" w:history="1">
        <w:r w:rsidRPr="008839B1">
          <w:rPr>
            <w:rFonts w:ascii="Times New Roman" w:eastAsia="Times New Roman" w:hAnsi="Times New Roman"/>
            <w:sz w:val="28"/>
            <w:szCs w:val="28"/>
            <w:lang w:eastAsia="ru-RU"/>
          </w:rPr>
          <w:t>от 27.07.2010 № 210-ФЗ</w:t>
        </w:r>
      </w:hyperlink>
      <w:r w:rsidRPr="008839B1">
        <w:rPr>
          <w:rFonts w:ascii="Times New Roman" w:eastAsia="Times New Roman" w:hAnsi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 (далее – Федеральный закон № 210-ФЗ) («Российская газета», 2010, № 168);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9B1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 </w:t>
      </w:r>
      <w:hyperlink r:id="rId12" w:tgtFrame="Logical" w:history="1">
        <w:r w:rsidRPr="008839B1">
          <w:rPr>
            <w:rFonts w:ascii="Times New Roman" w:eastAsia="Times New Roman" w:hAnsi="Times New Roman"/>
            <w:sz w:val="28"/>
            <w:szCs w:val="28"/>
            <w:lang w:eastAsia="ru-RU"/>
          </w:rPr>
          <w:t>от 06.04.2011 № 63-ФЗ</w:t>
        </w:r>
      </w:hyperlink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«Об электронной подписи» («Российская газета», 2011, № 75; «Собрание законодательства Российской Федерации», 2011, № 27);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Промышленного</w:t>
      </w:r>
      <w:r w:rsidRPr="00D90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района Новосибирской области 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2.6. Перечень документов, необходимых для получения муниципальной услуги.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лично в администрацию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б) направляются почтовым сообщением в администрацию;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в) в электронной форме путем направления запроса посредством личного кабинета ЕПГУ.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2.6.1.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Заявление (примерная форма приведена в приложении № 1 к административному регламенту).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1) Документ, удостоверяющий личность заявителя.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2) Документ, удостоверяющий права (полномочия) представителя заявителя (при обращении представителя заявителя).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3) Дежурный топографический план земельного участка, на котором планируется проведение земляных работ, в масштабе 1:500 и его копию (при проведении земляных работ для производства ремонтных работ).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4) Проект, предусматривающий проведение земляных работ (далее - проект), подготовленный в соответствии с требованиями нормативных правовых актов Российской Федерации, Новосибирской области и муниципальных правовых актов муниципального образования, и его копию.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Документ, подтверждающий право выполнения определенного вида работ, и его копию (при проведении земляных работ, связанных с выполнением работ, на которые в соответствии с законодательством требуется получение допуска (лицензии, сертификата, иного документа)).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6) Схему организации движения автомобильного транспорта и ограждения мест проведения работ (далее - схема) и ее копию (при проведении земляных работ, связанных с временным ограничением или временным прекращением движения транспортных средств по автомобильным дорогам местного значения).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7) Договоры на выполнение определенных видов работ с заявленными участниками производственного процесса проведения земляных работ, указанных в заявлении, и их копии (при проведении земляных работ на основании договоров между заявителем и третьими лицами).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8) Документы, подтверждающие согласие собственника (землевладельца, землепользователя, арендатора) земельного участка, не являющегося муниципальной собственностью, при наличии у него права давать согласие на проведение земляных работ (в случае если заявитель не является правообладателем земельного участка), согласие собственников (владельцев) подземных инженерных коммуникаций, сооружений, в охранных, технических зонах которых планируется проведение земляных работ (в случае если заявитель не является правообладателем таких объектов), и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их копии.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9) Правоустанавливающий документ (и его копию) на земельный участок, на котором планируется проведение земляных работ (в случае если заявитель является правообладателем земельного участка и права на такой земельный участок не зарегистрированы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Едином государственном</w:t>
      </w:r>
      <w:r w:rsidRPr="008839B1">
        <w:rPr>
          <w:rFonts w:ascii="Times New Roman" w:hAnsi="Times New Roman"/>
          <w:sz w:val="28"/>
          <w:szCs w:val="28"/>
          <w:shd w:val="clear" w:color="auto" w:fill="FFFFFF"/>
        </w:rPr>
        <w:t xml:space="preserve"> реестр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8839B1">
        <w:rPr>
          <w:rFonts w:ascii="Times New Roman" w:hAnsi="Times New Roman"/>
          <w:sz w:val="28"/>
          <w:szCs w:val="28"/>
          <w:shd w:val="clear" w:color="auto" w:fill="FFFFFF"/>
        </w:rPr>
        <w:t xml:space="preserve"> недвижимости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выписка из Единого государственного реестра юридических лиц (индивидуальных предпринимателей) (для юридического лица, индивидуального предпринимателя) - в Управлении Федеральной налоговой службы по Новосибирской области;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Единого государственного</w:t>
      </w:r>
      <w:r w:rsidRPr="008839B1">
        <w:rPr>
          <w:rFonts w:ascii="Times New Roman" w:hAnsi="Times New Roman"/>
          <w:sz w:val="28"/>
          <w:szCs w:val="28"/>
          <w:shd w:val="clear" w:color="auto" w:fill="FFFFFF"/>
        </w:rPr>
        <w:t xml:space="preserve"> реестр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8839B1">
        <w:rPr>
          <w:rFonts w:ascii="Times New Roman" w:hAnsi="Times New Roman"/>
          <w:sz w:val="28"/>
          <w:szCs w:val="28"/>
          <w:shd w:val="clear" w:color="auto" w:fill="FFFFFF"/>
        </w:rPr>
        <w:t xml:space="preserve"> недвижимости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земельный участок, на котором планируется проведение земляных работ - в Федеральной службе государственной регистрации, кадастра и картографии по Новосибирской области.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2.7. Запрещается требовать от заявителя: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7 Федерального закона № 210-ФЗ.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1) 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2.9. Перечень оснований для приостановления или отказа в предоставлении муниципальной услуги.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2.9.1. Основания для приостановления предоставления муниципальной услуги отсутствуют.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2.9.2. Основаниями для отказа в предоставлении муниципальной услуги являются: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отсутствие документов, указанных в пункте 2.6.1 административного регламента;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проведение земляных и иных видов работ иными лицами на земельном участке (территории), указанном в проекте, в сроки, определенные в заявлении;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обращение заявителя с заявлением на получение разрешения на проведение земляных работ, не требующих получения разрешения.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2.10. Услуги, которые являются необходимыми и обязательными для предоставления муниципальной услуги: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изготовление проектной, проектно-сметной документации, проектных решений, эскизных проектов, схем, расчетов, проведение обследования, исполнение топографической съемки.</w:t>
      </w:r>
      <w:proofErr w:type="gramEnd"/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2.11. Предоставление муниципальной услуги является бесплатным для заявителя.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E8735E" w:rsidRPr="001835CA" w:rsidRDefault="00E8735E" w:rsidP="00E8735E">
      <w:pPr>
        <w:pStyle w:val="1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</w:t>
      </w:r>
      <w:r w:rsidRPr="001835CA">
        <w:rPr>
          <w:rFonts w:ascii="Times New Roman" w:hAnsi="Times New Roman"/>
          <w:sz w:val="28"/>
          <w:szCs w:val="28"/>
        </w:rPr>
        <w:t xml:space="preserve">  </w:t>
      </w:r>
      <w:r w:rsidRPr="001835CA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E8735E" w:rsidRPr="00047FD1" w:rsidRDefault="00E8735E" w:rsidP="00E8735E">
      <w:pPr>
        <w:numPr>
          <w:ilvl w:val="0"/>
          <w:numId w:val="1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E8735E" w:rsidRPr="00047FD1" w:rsidRDefault="00E8735E" w:rsidP="00E8735E">
      <w:pPr>
        <w:numPr>
          <w:ilvl w:val="0"/>
          <w:numId w:val="1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E8735E" w:rsidRPr="00047FD1" w:rsidRDefault="00E8735E" w:rsidP="00E8735E">
      <w:pPr>
        <w:numPr>
          <w:ilvl w:val="0"/>
          <w:numId w:val="1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8735E" w:rsidRPr="00047FD1" w:rsidRDefault="00E8735E" w:rsidP="00E8735E">
      <w:pPr>
        <w:numPr>
          <w:ilvl w:val="0"/>
          <w:numId w:val="1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8735E" w:rsidRPr="00047FD1" w:rsidRDefault="00E8735E" w:rsidP="00E8735E">
      <w:pPr>
        <w:numPr>
          <w:ilvl w:val="0"/>
          <w:numId w:val="1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8735E" w:rsidRPr="00047FD1" w:rsidRDefault="00E8735E" w:rsidP="00E87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8735E" w:rsidRPr="00047FD1" w:rsidRDefault="00E8735E" w:rsidP="00E873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8735E" w:rsidRPr="00047FD1" w:rsidRDefault="00E8735E" w:rsidP="00E873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8735E" w:rsidRPr="00047FD1" w:rsidRDefault="00E8735E" w:rsidP="00E873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E8735E" w:rsidRPr="00047FD1" w:rsidRDefault="00E8735E" w:rsidP="00E87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8735E" w:rsidRPr="00047FD1" w:rsidRDefault="00E8735E" w:rsidP="00E87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E8735E" w:rsidRDefault="00E8735E" w:rsidP="00E873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</w:p>
    <w:p w:rsidR="00206D89" w:rsidRPr="0093107F" w:rsidRDefault="00E8735E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206D89" w:rsidRPr="0093107F">
        <w:rPr>
          <w:rFonts w:ascii="Times New Roman" w:eastAsia="Times New Roman" w:hAnsi="Times New Roman"/>
          <w:sz w:val="28"/>
          <w:szCs w:val="28"/>
          <w:lang w:eastAsia="ru-RU"/>
        </w:rPr>
        <w:t>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206D89" w:rsidRPr="0093107F" w:rsidRDefault="00E8735E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206D89" w:rsidRPr="0093107F">
        <w:rPr>
          <w:rFonts w:ascii="Times New Roman" w:eastAsia="Times New Roman" w:hAnsi="Times New Roman"/>
          <w:sz w:val="28"/>
          <w:szCs w:val="28"/>
          <w:lang w:eastAsia="ru-RU"/>
        </w:rPr>
        <w:t>.1. При предоставлении муниципальной услуги в электронной форме заявителю обеспечивается: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1) получение информации о порядке и сроках предоставления муниципальной услуги;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2) запись на прием в администрацию для подачи запроса о предоставлении муниципальной услуги (далее – запрос);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3) формирование запроса;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5) получение решения об отказе;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6) получение сведений о ходе выполнения запроса;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7) возможность оценки качества предоставления муниципальной услуги заявителем;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206D89" w:rsidRPr="0093107F" w:rsidRDefault="00E8735E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2.15</w:t>
      </w:r>
      <w:r w:rsidR="00206D89" w:rsidRPr="0093107F">
        <w:rPr>
          <w:rFonts w:ascii="Times New Roman" w:eastAsia="Times New Roman" w:hAnsi="Times New Roman"/>
          <w:sz w:val="28"/>
          <w:szCs w:val="28"/>
          <w:lang w:eastAsia="ru-RU"/>
        </w:rPr>
        <w:t>.2.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запроса на предоставление муниципальной услуги посредством ЕПГУ заявителю необходимо: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1) авторизоваться на ЕПГУ (войти в личный кабинет);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2) из списка муниципальных услуг выбрать соответствующую муниципальную услугу;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5) отправить запрос в администрацию.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Заявление, направленное посредством ЕПГУ, по умолчанию подписывается простой электронной подписью.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регистрация документов;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формирование и направление межведомственных запросов;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рассмотрение документов;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и направление заявителю результата предоставления муниципальной услуги.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Блок-схема предоставления муниципальной услуги приводится в приложении № 2 к административному регламенту.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3.2. Прием и регистрация документов.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3.2.1.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Сотрудник по приему документов: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1) устанавливает предмет/содержание обращения;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проверяет документ, подтверждающий личность лица, подающего заявление;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3) 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заявление заполнено в соответствии с требованиями административного регламента;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  <w:proofErr w:type="gramEnd"/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6) сверяет представленные заявителем копии документов с оригиналами и заверяет их своей подписью;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7) принимает заявление и документы;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3.2.2.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находит в ведомственной системе соответствующее заявление (в случае поступления документов посредством ЕПГУ);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оформляет документы заявителя на бумажном носителе;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осуществляет действия, установленные пунктом 3.2.1 административного регламента.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Заявление, поступившее в электронной форме с нарушением требований,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3.2.3. Срок выполнения административной процедуры по приему и регистрации документов составляет не более 1 (одного) рабочего дня.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3.3. Формирование и направление межведомственных запросов.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случаях, предусмотренных Перечнем для предоставления земельных участков в безвозмездное пользование, 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 210-ФЗ и направляются почтовым сообщением или курьером.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3.4. Рассмотрение документов.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пакета документов в администрацию. Глава, назначает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ответственного исполнителя по рассмотрению документов (далее – ответственный исполнитель).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3.4.1. Ответственный исполнитель в ходе рассмотрения документов: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проверяет поступившее заявление на соответствие требованиям административного регламента;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проверяет наличие полного пакета документов, необходимых для предоставления муниципальной услуги;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проверяет наличие или отсутствие оснований для отказа в предоставлении муниципальной услуги.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то в течение 10 (десяти) календарных дней со дня поступления заявление возвращается заявителю с указанием причины возврата.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3.4.2. По результатам рассмотрения и проверки документов ответственный исполнитель совершает одно из следующих действий: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1) осуществляет подготовку проекта разрешения;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2) 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административному регламенту).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ответственный исполнитель направляет в личный кабинет ЕПГУ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3.5. Принятие решения и направление заявителю результата предоставления муниципальной услуги.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3.5.1. 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Глава подписывает проект разрешения или проект решения об отказе.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3.5.2. В случае принятия решения о предоставлении муниципальной услуги, результат направляется заявителю указанным в заявлении способом.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3.5.3. В случае отказа в предоставлении муниципальной услуги решение об отказе направляется заявителю почтовым сообщением, а в случае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направления заявления и документов в электронной форме – в личный кабинет на ЕПГУ.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3.5.4.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IV. Формы </w:t>
      </w:r>
      <w:proofErr w:type="gramStart"/>
      <w:r w:rsidRPr="00931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931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4.1. Текущий 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услуги.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E1B8E" w:rsidRPr="000E76AF" w:rsidRDefault="00EE1B8E" w:rsidP="00EE1B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«5</w:t>
      </w:r>
      <w:r w:rsidRPr="000E76AF">
        <w:rPr>
          <w:rFonts w:ascii="Times New Roman" w:eastAsia="Times New Roman" w:hAnsi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D412E">
        <w:rPr>
          <w:rFonts w:ascii="Times New Roman" w:eastAsia="Times New Roman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Промышленного сельсовета</w:t>
      </w:r>
      <w:r w:rsidRPr="008D412E">
        <w:rPr>
          <w:rFonts w:ascii="Times New Roman" w:eastAsia="Times New Roman" w:hAnsi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EE1B8E" w:rsidRPr="000E76AF" w:rsidRDefault="00EE1B8E" w:rsidP="00EE1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E1B8E" w:rsidRPr="000E76AF" w:rsidRDefault="00EE1B8E" w:rsidP="00EE1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0E76A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1.</w:t>
      </w:r>
      <w:r w:rsidRPr="000E76AF">
        <w:rPr>
          <w:rFonts w:ascii="Times New Roman" w:eastAsia="Times New Roman" w:hAnsi="Times New Roman"/>
          <w:sz w:val="28"/>
          <w:szCs w:val="28"/>
        </w:rPr>
        <w:t xml:space="preserve"> Заявитель имеет право обжаловать решения и действия (бездействие)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Промышленного сельсовета</w:t>
      </w:r>
      <w:r w:rsidRPr="000E76AF">
        <w:rPr>
          <w:rFonts w:ascii="Times New Roman" w:eastAsia="Times New Roman" w:hAnsi="Times New Roman"/>
          <w:sz w:val="28"/>
          <w:szCs w:val="28"/>
        </w:rPr>
        <w:t xml:space="preserve">, предоставляющей муниципальную услугу, ее должностных лиц, муниципальных служащих, </w:t>
      </w:r>
      <w:r w:rsidRPr="000E76AF">
        <w:rPr>
          <w:rFonts w:ascii="Times New Roman" w:eastAsia="Times New Roman" w:hAnsi="Times New Roman"/>
          <w:sz w:val="28"/>
          <w:szCs w:val="28"/>
        </w:rPr>
        <w:lastRenderedPageBreak/>
        <w:t>принятые (осуществляемые) в ходе предоставления муниципальной услуги, в д</w:t>
      </w:r>
      <w:r>
        <w:rPr>
          <w:rFonts w:ascii="Times New Roman" w:eastAsia="Times New Roman" w:hAnsi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/>
          <w:sz w:val="28"/>
          <w:szCs w:val="28"/>
        </w:rPr>
        <w:t>в соответствии с положениями статьи 11.1 Федерального закона</w:t>
      </w:r>
      <w:r w:rsidRPr="007E2671">
        <w:rPr>
          <w:rFonts w:ascii="Times New Roman" w:hAnsi="Times New Roman"/>
          <w:sz w:val="28"/>
          <w:szCs w:val="28"/>
        </w:rPr>
        <w:t xml:space="preserve"> </w:t>
      </w:r>
      <w:r w:rsidRPr="00CA1993">
        <w:rPr>
          <w:rFonts w:ascii="Times New Roman" w:hAnsi="Times New Roman"/>
          <w:sz w:val="28"/>
          <w:szCs w:val="28"/>
        </w:rPr>
        <w:t xml:space="preserve">от 27.07.2010 </w:t>
      </w:r>
      <w:r>
        <w:rPr>
          <w:rFonts w:ascii="Times New Roman" w:hAnsi="Times New Roman"/>
          <w:sz w:val="28"/>
          <w:szCs w:val="28"/>
        </w:rPr>
        <w:t>№ 210-ФЗ «</w:t>
      </w:r>
      <w:r w:rsidRPr="00CA1993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».</w:t>
      </w:r>
    </w:p>
    <w:p w:rsidR="00EE1B8E" w:rsidRDefault="00EE1B8E" w:rsidP="00EE1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</w:t>
      </w:r>
      <w:r w:rsidRPr="000E76AF">
        <w:rPr>
          <w:rFonts w:ascii="Times New Roman" w:eastAsia="Times New Roman" w:hAnsi="Times New Roman"/>
          <w:sz w:val="28"/>
          <w:szCs w:val="28"/>
        </w:rPr>
        <w:t xml:space="preserve">. Жалоба на действия (бездействие) </w:t>
      </w:r>
      <w:r w:rsidRPr="000E76AF">
        <w:rPr>
          <w:rFonts w:ascii="Times New Roman" w:eastAsia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bCs/>
          <w:sz w:val="28"/>
          <w:szCs w:val="28"/>
        </w:rPr>
        <w:t>Промышленного сельсовета</w:t>
      </w:r>
      <w:r w:rsidRPr="000E76AF">
        <w:rPr>
          <w:rFonts w:ascii="Times New Roman" w:eastAsia="Times New Roman" w:hAnsi="Times New Roman"/>
          <w:bCs/>
          <w:sz w:val="28"/>
          <w:szCs w:val="28"/>
        </w:rPr>
        <w:t xml:space="preserve"> Новосибирской области, должностных лиц, муниципальных служащих подается</w:t>
      </w:r>
      <w:r w:rsidRPr="000E76AF">
        <w:rPr>
          <w:rFonts w:ascii="Times New Roman" w:eastAsia="Times New Roman" w:hAnsi="Times New Roman"/>
          <w:sz w:val="28"/>
          <w:szCs w:val="28"/>
        </w:rPr>
        <w:t xml:space="preserve"> главе</w:t>
      </w:r>
      <w:r>
        <w:rPr>
          <w:rFonts w:ascii="Times New Roman" w:eastAsia="Times New Roman" w:hAnsi="Times New Roman"/>
          <w:sz w:val="28"/>
          <w:szCs w:val="28"/>
        </w:rPr>
        <w:t xml:space="preserve"> Промышленного сельсовета</w:t>
      </w:r>
      <w:r w:rsidRPr="000E76A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E1B8E" w:rsidRPr="008D412E" w:rsidRDefault="00EE1B8E" w:rsidP="00EE1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D412E">
        <w:rPr>
          <w:rFonts w:ascii="Times New Roman" w:eastAsia="Times New Roman" w:hAnsi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E1B8E" w:rsidRPr="008D412E" w:rsidRDefault="00EE1B8E" w:rsidP="00EE1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412E">
        <w:rPr>
          <w:rFonts w:ascii="Times New Roman" w:eastAsia="Times New Roman" w:hAnsi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EE1B8E" w:rsidRPr="000E76AF" w:rsidRDefault="00EE1B8E" w:rsidP="00EE1B8E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5.3.</w:t>
      </w:r>
      <w:r w:rsidRPr="000E76AF">
        <w:rPr>
          <w:rFonts w:ascii="Times New Roman" w:eastAsia="Times New Roman" w:hAnsi="Times New Roman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Промышленного сельсовета</w:t>
      </w:r>
      <w:r w:rsidRPr="000E76AF">
        <w:rPr>
          <w:rFonts w:ascii="Times New Roman" w:eastAsia="Times New Roman" w:hAnsi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</w:t>
      </w:r>
      <w:proofErr w:type="gramEnd"/>
      <w:r w:rsidRPr="000E76AF">
        <w:rPr>
          <w:rFonts w:ascii="Times New Roman" w:eastAsia="Times New Roman" w:hAnsi="Times New Roman"/>
          <w:sz w:val="28"/>
          <w:szCs w:val="28"/>
        </w:rPr>
        <w:t xml:space="preserve"> администрацией</w:t>
      </w:r>
      <w:r>
        <w:rPr>
          <w:rFonts w:ascii="Times New Roman" w:eastAsia="Times New Roman" w:hAnsi="Times New Roman"/>
          <w:sz w:val="28"/>
          <w:szCs w:val="28"/>
        </w:rPr>
        <w:t xml:space="preserve"> Промышленного сельсовета</w:t>
      </w:r>
      <w:r w:rsidRPr="000E76AF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EE1B8E" w:rsidRPr="000E76AF" w:rsidRDefault="00EE1B8E" w:rsidP="00EE1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5.4.</w:t>
      </w:r>
      <w:r w:rsidRPr="000E76AF">
        <w:rPr>
          <w:rFonts w:ascii="Times New Roman" w:eastAsia="Times New Roman" w:hAnsi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Промышленного сельсовета</w:t>
      </w:r>
      <w:r w:rsidRPr="000E76AF">
        <w:rPr>
          <w:rFonts w:ascii="Times New Roman" w:eastAsia="Times New Roman" w:hAnsi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EE1B8E" w:rsidRPr="000E76AF" w:rsidRDefault="00EE1B8E" w:rsidP="00EE1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76AF">
        <w:rPr>
          <w:rFonts w:ascii="Times New Roman" w:eastAsia="Times New Roman" w:hAnsi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EE1B8E" w:rsidRDefault="00EE1B8E" w:rsidP="00EE1B8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5.5</w:t>
      </w:r>
      <w:r w:rsidRPr="000E76AF">
        <w:rPr>
          <w:rFonts w:ascii="Times New Roman" w:eastAsia="Times New Roman" w:hAnsi="Times New Roman"/>
          <w:sz w:val="28"/>
          <w:szCs w:val="28"/>
        </w:rPr>
        <w:t>. Информация, содержащаяся в настоящем разделе, подлежит размещению на Едином портале государственных и муниципальных услуг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1B8E" w:rsidRDefault="00EE1B8E" w:rsidP="00EE1B8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B8E" w:rsidRDefault="00EE1B8E" w:rsidP="00EE1B8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B8E" w:rsidRDefault="00EE1B8E" w:rsidP="00EE1B8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B8E" w:rsidRDefault="00EE1B8E" w:rsidP="00EE1B8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Pr="0093107F" w:rsidRDefault="00206D89" w:rsidP="00EE1B8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Приложение № 1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 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предоставления муниципальной услуги 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по выдаче разрешения на проведение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земляных работ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ПРИМЕРНАЯ ФОРМА ЗАЯВЛЕНИЯ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(указывается наименование должности главы местной администрации)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(фамилия, имя, отчество (последнее – при наличии) гражданина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 или наименование юридического лица)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(реквизиты документа, удостоверяющего личность гражданина</w:t>
      </w:r>
      <w:proofErr w:type="gramEnd"/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или государственный регистрационный номер записи 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 о государственной регистрации юридического лица в едином 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 государственном реестре юридических лиц, идентификационный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номер налогоплательщика, за исключением случаев,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если заявителем является иностранное юридическое лицо)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(указать в интересах кого действует уполномоченный представитель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 в случае подачи заявления уполномоченным представителем)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___________________________________________________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(почтовый адрес и (или) адрес электронной почты для связи с заявителем)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телефон:________________.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Default="00206D89" w:rsidP="00206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Default="00206D89" w:rsidP="00206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Pr="0093107F" w:rsidRDefault="00206D89" w:rsidP="00206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получение 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разрешения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проведение земляных работ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Прошу выдать разрешение на проведение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емляных работ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(указывается вид работ, для производства которых необходимо проведение</w:t>
      </w:r>
      <w:proofErr w:type="gramEnd"/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земляных работ, при прокладке, реконструкции подземных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инженерных коммуникаций - указывается диаметр трубы (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),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протяженность трассы, траншеи (м))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по адресу: 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206D89" w:rsidRPr="00FF13C8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F13C8">
        <w:rPr>
          <w:rFonts w:ascii="Times New Roman" w:eastAsia="Times New Roman" w:hAnsi="Times New Roman"/>
          <w:sz w:val="20"/>
          <w:szCs w:val="20"/>
          <w:lang w:eastAsia="ru-RU"/>
        </w:rPr>
        <w:t>(указать район проведения работ, наименование улицы,</w:t>
      </w:r>
      <w:proofErr w:type="gramEnd"/>
    </w:p>
    <w:p w:rsidR="00206D89" w:rsidRPr="00FF13C8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13C8">
        <w:rPr>
          <w:rFonts w:ascii="Times New Roman" w:eastAsia="Times New Roman" w:hAnsi="Times New Roman"/>
          <w:sz w:val="20"/>
          <w:szCs w:val="20"/>
          <w:lang w:eastAsia="ru-RU"/>
        </w:rPr>
        <w:t>ориентиры места проведения работ)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участок проведения работ 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</w:t>
      </w:r>
    </w:p>
    <w:p w:rsidR="00206D89" w:rsidRPr="00FF13C8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13C8">
        <w:rPr>
          <w:rFonts w:ascii="Times New Roman" w:eastAsia="Times New Roman" w:hAnsi="Times New Roman"/>
          <w:sz w:val="20"/>
          <w:szCs w:val="20"/>
          <w:lang w:eastAsia="ru-RU"/>
        </w:rPr>
        <w:t>(указываются номер дома и улица, номер ТП, колодца, камеры и других объектов)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до 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6D89" w:rsidRPr="00FF13C8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13C8">
        <w:rPr>
          <w:rFonts w:ascii="Times New Roman" w:eastAsia="Times New Roman" w:hAnsi="Times New Roman"/>
          <w:sz w:val="20"/>
          <w:szCs w:val="20"/>
          <w:lang w:eastAsia="ru-RU"/>
        </w:rPr>
        <w:t>(указываются номер дома и улица, номер ТП, колодца, камеры и других объектов)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1. Информация о заявителе: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Банковские реквизиты ___________________________________________________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Юридический адрес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фактический адрес __________________________________________________________________.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Должность, Ф.И.О. руководителя: 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2. Информация о лице, привлеченном для выполнения функций заказчика: 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6D89" w:rsidRPr="00FF13C8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FF13C8">
        <w:rPr>
          <w:rFonts w:ascii="Times New Roman" w:eastAsia="Times New Roman" w:hAnsi="Times New Roman"/>
          <w:sz w:val="20"/>
          <w:szCs w:val="20"/>
          <w:lang w:eastAsia="ru-RU"/>
        </w:rPr>
        <w:t>наименование организации/Ф.И.О. индивидуального предпринимателя)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Банковские реквизиты 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Юридический адрес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фактический адрес __________________________________________________________________.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Электронный адр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 ___________________________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номера телефонов __________________________________________________________________.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Должность, Ф.И.О. руководителя: 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ответственных лиц: Ф.И.О., должность, рабочий телефон 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3. Информация о лице, привлеченном для выполнения земляных и монтажных работ: 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06D89" w:rsidRPr="00FF13C8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F13C8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организации/Ф.И.О. гражданина, индивидуального предпринимателя)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Банковские реквизиты 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Юридический адрес _________________________________ фактический адрес __________________________________________________.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Электронный адр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 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номера телефонов 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Должность, Ф.И.О. руководителя: ________________________________________.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ответственных лиц: Ф.И.О., должность, рабочий телефон 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__________________________________________________________________4. Информация о лице, привлеченном для выполнения работ по восстановлению благоустройства: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(наименование организации/Ф.И.О. гражданина, индивидуального предпринимателя)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Банковские реквизиты 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Юридический адрес _________________________________ фактический адрес 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Электронный адрес _____________________________ номера телефонов __________________________________________________________________.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Должность, Ф.И.О. руководителя: 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Список ответственных лиц: Ф.И.О., должность, рабочий телефон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Объекты благоустройства, восстановление которых потребуется после проведения земляных работ:____________________________________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EE1E28" w:rsidRPr="00EE1E28" w:rsidRDefault="00206D89" w:rsidP="00EE1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F0BA0">
        <w:rPr>
          <w:rFonts w:ascii="Times New Roman" w:eastAsia="Times New Roman" w:hAnsi="Times New Roman"/>
          <w:sz w:val="20"/>
          <w:szCs w:val="20"/>
          <w:lang w:eastAsia="ru-RU"/>
        </w:rPr>
        <w:t>(наименование нарушаемых объектов</w:t>
      </w:r>
      <w:r w:rsidR="00EE1E28" w:rsidRPr="00EE1E28">
        <w:rPr>
          <w:rFonts w:ascii="Times New Roman" w:eastAsia="Times New Roman" w:hAnsi="Times New Roman"/>
          <w:sz w:val="20"/>
          <w:szCs w:val="20"/>
          <w:lang w:eastAsia="ru-RU"/>
        </w:rPr>
        <w:t xml:space="preserve"> благоустройства (проезжая часть, тротуар, газон, внутриквартальный проезд))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земляных работ (включая монтажные работы и работы по полному восстановлению благоустройства):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 «____» ____________ 20___ г. по «____» ____________ 20___ г.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работ по первичному восстановлению благоустройства (срок указывается при невозможности проведения полного благоустройства при проведении земляных работ в период с 15 октября по 1 мая):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 «____» ____________ 20___ г. по «____» ____________ 20___ г.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Информация об объеме финансирования, наличии механизмов и материалов 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Прошу уведомить о получении заявления о предоставлении земельного участка, о результате предоставления муниципальной услуги: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по телефону;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сообщением на электронную почту;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в личный кабинет ФГИС «Единый портал государственных и муниципальных услуг (функций)»;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почтовым сообщением.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 предоставлении земельного участка прошу приказ: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 выдать в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сельсовета;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направить почтовым сообщением.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6458"/>
        <w:gridCol w:w="1099"/>
        <w:gridCol w:w="1347"/>
      </w:tblGrid>
      <w:tr w:rsidR="00206D89" w:rsidRPr="00BC23BC" w:rsidTr="006F6C1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экз.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листов</w:t>
            </w:r>
          </w:p>
        </w:tc>
      </w:tr>
      <w:tr w:rsidR="00206D89" w:rsidRPr="00BC23BC" w:rsidTr="006F6C1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6D89" w:rsidRPr="00BC23BC" w:rsidTr="006F6C1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6D89" w:rsidRPr="00BC23BC" w:rsidTr="006F6C1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6D89" w:rsidRPr="00BC23BC" w:rsidTr="006F6C1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6D89" w:rsidRPr="00BC23BC" w:rsidTr="006F6C1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«___» __________20___ г. _________ ____________________________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(подпись) (фамилия, имя, отчество)</w:t>
      </w:r>
    </w:p>
    <w:p w:rsidR="00206D89" w:rsidRPr="0093107F" w:rsidRDefault="00206D89" w:rsidP="00206D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 2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 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предоставления муниципальной услуги 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по выдаче разрешения на проведение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земляных работ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БЛОК-СХЕМА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206D89" w:rsidRPr="00BC23BC" w:rsidTr="006F6C1D">
        <w:tc>
          <w:tcPr>
            <w:tcW w:w="10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и регистрация документов</w:t>
            </w:r>
          </w:p>
        </w:tc>
      </w:tr>
      <w:tr w:rsidR="00206D89" w:rsidRPr="00BC23BC" w:rsidTr="006F6C1D"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6D89" w:rsidRPr="00BC23BC" w:rsidTr="006F6C1D">
        <w:tc>
          <w:tcPr>
            <w:tcW w:w="10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и направление межведомственных запросов</w:t>
            </w:r>
          </w:p>
        </w:tc>
      </w:tr>
      <w:tr w:rsidR="00206D89" w:rsidRPr="00BC23BC" w:rsidTr="006F6C1D"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6D89" w:rsidRPr="00BC23BC" w:rsidTr="006F6C1D">
        <w:tc>
          <w:tcPr>
            <w:tcW w:w="10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Рассмотрение документов</w:t>
            </w:r>
          </w:p>
        </w:tc>
      </w:tr>
      <w:tr w:rsidR="00206D89" w:rsidRPr="00BC23BC" w:rsidTr="006F6C1D">
        <w:tc>
          <w:tcPr>
            <w:tcW w:w="10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6D89" w:rsidRPr="00BC23BC" w:rsidTr="006F6C1D">
        <w:tc>
          <w:tcPr>
            <w:tcW w:w="10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89" w:rsidRPr="0093107F" w:rsidRDefault="00206D89" w:rsidP="006F6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Принятие решения и направление заявителю результата предоставления </w:t>
            </w: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</w:tr>
    </w:tbl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Приложение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 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предоставления муниципальной услуги 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br/>
        <w:t>по выдаче разрешения на проведение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земляных работ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Образец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100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="00206D89" w:rsidRPr="00BC23BC" w:rsidTr="006F6C1D">
        <w:trPr>
          <w:jc w:val="center"/>
        </w:trPr>
        <w:tc>
          <w:tcPr>
            <w:tcW w:w="5025" w:type="dxa"/>
            <w:shd w:val="clear" w:color="auto" w:fill="FFFFFF"/>
            <w:hideMark/>
          </w:tcPr>
          <w:p w:rsidR="00206D89" w:rsidRPr="0093107F" w:rsidRDefault="00206D89" w:rsidP="006F6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Бланк местной администрации</w:t>
            </w:r>
          </w:p>
          <w:p w:rsidR="00206D89" w:rsidRPr="0093107F" w:rsidRDefault="00206D89" w:rsidP="006F6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206D89" w:rsidRPr="0093107F" w:rsidRDefault="00206D89" w:rsidP="006F6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  <w:hideMark/>
          </w:tcPr>
          <w:p w:rsidR="00206D89" w:rsidRPr="0093107F" w:rsidRDefault="00206D89" w:rsidP="006F6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206D89" w:rsidRPr="0093107F" w:rsidRDefault="00206D89" w:rsidP="006F6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206D89" w:rsidRPr="0093107F" w:rsidRDefault="00206D89" w:rsidP="006F6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206D89" w:rsidRPr="0093107F" w:rsidRDefault="00206D89" w:rsidP="006F6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206D89" w:rsidRPr="0093107F" w:rsidRDefault="00206D89" w:rsidP="006F6C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07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(почтовый адрес заявителя)</w:t>
            </w:r>
          </w:p>
        </w:tc>
      </w:tr>
    </w:tbl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 об отказе в предоставлении муниципальной услуги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документов, необходимых для предоставления муниципальной услуги «Выдача разрешения на проведение земляных работ», принято решение об отказе в предоставлении муниципальной услуги по следующим основаниям: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206D89" w:rsidRPr="0093107F" w:rsidRDefault="00206D89" w:rsidP="00206D8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Данное решение может быть обжаловано путем подачи жалобы в порядке, установленном разделом </w:t>
      </w:r>
      <w:proofErr w:type="gramStart"/>
      <w:r w:rsidRPr="0093107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proofErr w:type="gramEnd"/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регламента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предоставления  муниципальной услуги и (или) заявления в судебные органы в соответствии с нормами процессуального законодательства.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______ сельсовета </w:t>
      </w:r>
    </w:p>
    <w:p w:rsidR="00206D89" w:rsidRPr="0093107F" w:rsidRDefault="00206D89" w:rsidP="00206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          </w:t>
      </w:r>
    </w:p>
    <w:p w:rsidR="00206D89" w:rsidRPr="0093107F" w:rsidRDefault="00206D89" w:rsidP="00206D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07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06D89" w:rsidRPr="0093107F" w:rsidRDefault="00206D89" w:rsidP="00206D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6D89" w:rsidRDefault="00206D89" w:rsidP="00206D89"/>
    <w:p w:rsidR="00F11B2F" w:rsidRDefault="00E8735E"/>
    <w:sectPr w:rsidR="00F11B2F" w:rsidSect="00DD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28"/>
    <w:rsid w:val="0018469A"/>
    <w:rsid w:val="00206D89"/>
    <w:rsid w:val="002A6B14"/>
    <w:rsid w:val="00CC022F"/>
    <w:rsid w:val="00D37228"/>
    <w:rsid w:val="00E258FC"/>
    <w:rsid w:val="00E8735E"/>
    <w:rsid w:val="00EE1B8E"/>
    <w:rsid w:val="00E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0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8735E"/>
    <w:pPr>
      <w:spacing w:after="160" w:line="254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0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8735E"/>
    <w:pPr>
      <w:spacing w:after="160"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96e20c02-1b12-465a-b64c-24aa9227000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ct_municipal_education/extended/index.php?do4=document&amp;id4=9cf2f1c3-393d-4051-a52d-9923b0e51c0c" TargetMode="External"/><Relationship Id="rId12" Type="http://schemas.openxmlformats.org/officeDocument/2006/relationships/hyperlink" Target="file:///C:\content\act\03cf0fb8-17d5-46f6-a5ec-d164267653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index.php?do4=document&amp;id4=bba0bfb1-06c7-4e50-a8d3-fe1045784bf1" TargetMode="External"/><Relationship Id="rId11" Type="http://schemas.openxmlformats.org/officeDocument/2006/relationships/hyperlink" Target="file:///C:\content\act\bba0bfb1-06c7-4e50-a8d3-fe1045784bf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0a02e7ab-81dc-427b-9bb7-abfb1e14bdf3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4f48675c-2dc2-4b7b-8f43-c7d17ab9072f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20</Pages>
  <Words>6507</Words>
  <Characters>37092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AdmProm1</dc:creator>
  <cp:keywords/>
  <dc:description/>
  <cp:lastModifiedBy>AdmProm1</cp:lastModifiedBy>
  <cp:revision>6</cp:revision>
  <dcterms:created xsi:type="dcterms:W3CDTF">2018-02-19T08:14:00Z</dcterms:created>
  <dcterms:modified xsi:type="dcterms:W3CDTF">2021-03-30T02:31:00Z</dcterms:modified>
</cp:coreProperties>
</file>