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508" w:rsidRPr="004237EF" w:rsidRDefault="00AA3CA2" w:rsidP="00B82508">
      <w:pPr>
        <w:pBdr>
          <w:top w:val="single" w:sz="6" w:space="7" w:color="FFFFFF"/>
          <w:left w:val="single" w:sz="6" w:space="7" w:color="FFFFFF"/>
          <w:bottom w:val="single" w:sz="6" w:space="7" w:color="FFFFFF"/>
          <w:right w:val="single" w:sz="6" w:space="7" w:color="FFFFFF"/>
        </w:pBdr>
        <w:jc w:val="both"/>
        <w:rPr>
          <w:rFonts w:ascii="Arial" w:hAnsi="Arial" w:cs="Arial"/>
          <w:sz w:val="24"/>
          <w:szCs w:val="24"/>
        </w:rPr>
      </w:pPr>
      <w:r w:rsidRPr="00BB482F">
        <w:rPr>
          <w:rFonts w:ascii="Times New Roman" w:hAnsi="Times New Roman" w:cs="Times New Roman"/>
          <w:sz w:val="28"/>
          <w:szCs w:val="28"/>
        </w:rPr>
        <w:t xml:space="preserve">Экспертное </w:t>
      </w:r>
      <w:r w:rsidR="00491184" w:rsidRPr="00BB482F">
        <w:rPr>
          <w:rFonts w:ascii="Times New Roman" w:hAnsi="Times New Roman" w:cs="Times New Roman"/>
          <w:sz w:val="28"/>
          <w:szCs w:val="28"/>
        </w:rPr>
        <w:t>заключение по результатам антикоррупционной экспертизы проекта муниципального правового акта постановления администрации Промышленного сельсовета</w:t>
      </w:r>
      <w:r w:rsidR="00570D76">
        <w:rPr>
          <w:rFonts w:ascii="Times New Roman" w:hAnsi="Times New Roman" w:cs="Times New Roman"/>
          <w:sz w:val="28"/>
          <w:szCs w:val="28"/>
        </w:rPr>
        <w:t xml:space="preserve"> </w:t>
      </w:r>
      <w:r w:rsidR="00570D76" w:rsidRPr="00B82508">
        <w:rPr>
          <w:rFonts w:ascii="Times New Roman" w:hAnsi="Times New Roman" w:cs="Times New Roman"/>
          <w:sz w:val="28"/>
          <w:szCs w:val="28"/>
        </w:rPr>
        <w:t>«</w:t>
      </w:r>
      <w:r w:rsidR="00B82508" w:rsidRPr="00B82508">
        <w:rPr>
          <w:rFonts w:ascii="Times New Roman" w:hAnsi="Times New Roman" w:cs="Times New Roman"/>
          <w:sz w:val="28"/>
          <w:szCs w:val="28"/>
        </w:rPr>
        <w:t>О предоставлении гражданами, претендующими на замещение должностей муниципальной службы, и муниципальными служащими, замещающими должности муниципальной службы в администрации Промышленного сельсовета   сведений о доходах, об имуществе и обязательствах имущественного характера</w:t>
      </w:r>
      <w:r w:rsidR="00B82508">
        <w:rPr>
          <w:rFonts w:ascii="Times New Roman" w:hAnsi="Times New Roman" w:cs="Times New Roman"/>
          <w:sz w:val="28"/>
          <w:szCs w:val="28"/>
        </w:rPr>
        <w:t>»</w:t>
      </w:r>
    </w:p>
    <w:p w:rsidR="00570D76" w:rsidRPr="009E67C3" w:rsidRDefault="00570D76" w:rsidP="00B82508">
      <w:pPr>
        <w:tabs>
          <w:tab w:val="left" w:pos="720"/>
        </w:tabs>
        <w:spacing w:after="0"/>
        <w:rPr>
          <w:rFonts w:ascii="Arial" w:hAnsi="Arial" w:cs="Arial"/>
          <w:sz w:val="24"/>
          <w:szCs w:val="24"/>
        </w:rPr>
      </w:pPr>
    </w:p>
    <w:p w:rsidR="00BB482F" w:rsidRPr="00741FF8" w:rsidRDefault="00BB482F" w:rsidP="00570D76">
      <w:pPr>
        <w:pStyle w:val="ConsPlusTitle"/>
        <w:ind w:right="-144"/>
        <w:rPr>
          <w:rFonts w:ascii="Arial" w:hAnsi="Arial" w:cs="Arial"/>
          <w:sz w:val="24"/>
          <w:szCs w:val="24"/>
        </w:rPr>
      </w:pPr>
    </w:p>
    <w:p w:rsidR="00491184" w:rsidRPr="00516432" w:rsidRDefault="00204A6D" w:rsidP="005164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6432">
        <w:rPr>
          <w:rFonts w:ascii="Times New Roman" w:hAnsi="Times New Roman" w:cs="Times New Roman"/>
          <w:sz w:val="28"/>
          <w:szCs w:val="28"/>
        </w:rPr>
        <w:t xml:space="preserve">Дата экспертизы: </w:t>
      </w:r>
      <w:r w:rsidR="00B82508">
        <w:rPr>
          <w:rFonts w:ascii="Times New Roman" w:hAnsi="Times New Roman" w:cs="Times New Roman"/>
          <w:sz w:val="28"/>
          <w:szCs w:val="28"/>
        </w:rPr>
        <w:t>16.07</w:t>
      </w:r>
      <w:r w:rsidR="00491184" w:rsidRPr="00516432">
        <w:rPr>
          <w:rFonts w:ascii="Times New Roman" w:hAnsi="Times New Roman" w:cs="Times New Roman"/>
          <w:sz w:val="28"/>
          <w:szCs w:val="28"/>
        </w:rPr>
        <w:t>.2021года</w:t>
      </w:r>
    </w:p>
    <w:p w:rsidR="00491184" w:rsidRDefault="00491184">
      <w:pPr>
        <w:rPr>
          <w:rFonts w:ascii="Times New Roman" w:hAnsi="Times New Roman" w:cs="Times New Roman"/>
          <w:sz w:val="28"/>
          <w:szCs w:val="28"/>
        </w:rPr>
      </w:pPr>
    </w:p>
    <w:p w:rsidR="00491184" w:rsidRDefault="004911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Промышленного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Искити</w:t>
      </w:r>
      <w:r w:rsidR="00756BD9">
        <w:rPr>
          <w:rFonts w:ascii="Times New Roman" w:hAnsi="Times New Roman" w:cs="Times New Roman"/>
          <w:sz w:val="28"/>
          <w:szCs w:val="28"/>
        </w:rPr>
        <w:t>мс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491184" w:rsidRDefault="00491184">
      <w:pPr>
        <w:rPr>
          <w:rFonts w:ascii="Times New Roman" w:hAnsi="Times New Roman" w:cs="Times New Roman"/>
          <w:sz w:val="28"/>
          <w:szCs w:val="28"/>
        </w:rPr>
      </w:pPr>
    </w:p>
    <w:p w:rsidR="00491184" w:rsidRDefault="00CE351D" w:rsidP="004911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Должность  </w:t>
      </w:r>
      <w:r w:rsidR="00491184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491184">
        <w:rPr>
          <w:rFonts w:ascii="Times New Roman" w:hAnsi="Times New Roman" w:cs="Times New Roman"/>
          <w:sz w:val="28"/>
          <w:szCs w:val="28"/>
        </w:rPr>
        <w:t xml:space="preserve">  Ф.</w:t>
      </w:r>
      <w:r w:rsidR="00832F63">
        <w:rPr>
          <w:rFonts w:ascii="Times New Roman" w:hAnsi="Times New Roman" w:cs="Times New Roman"/>
          <w:sz w:val="28"/>
          <w:szCs w:val="28"/>
        </w:rPr>
        <w:t xml:space="preserve"> </w:t>
      </w:r>
      <w:r w:rsidR="00491184">
        <w:rPr>
          <w:rFonts w:ascii="Times New Roman" w:hAnsi="Times New Roman" w:cs="Times New Roman"/>
          <w:sz w:val="28"/>
          <w:szCs w:val="28"/>
        </w:rPr>
        <w:t xml:space="preserve">И.О. лица,                           </w:t>
      </w:r>
      <w:r w:rsidR="00B82508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491184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167501" w:rsidRDefault="00491184" w:rsidP="004911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проводившего экспертизу                              Промышленного сельсовета</w:t>
      </w:r>
    </w:p>
    <w:p w:rsidR="00491184" w:rsidRDefault="00167501" w:rsidP="0016750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B82508">
        <w:rPr>
          <w:rFonts w:ascii="Times New Roman" w:hAnsi="Times New Roman" w:cs="Times New Roman"/>
          <w:sz w:val="28"/>
          <w:szCs w:val="28"/>
        </w:rPr>
        <w:t>Супрунова Валентина Васильевна</w:t>
      </w:r>
    </w:p>
    <w:p w:rsidR="00167501" w:rsidRDefault="00E027E0" w:rsidP="001675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Номер экспертизы: </w:t>
      </w:r>
      <w:r w:rsidR="00B82508">
        <w:rPr>
          <w:rFonts w:ascii="Times New Roman" w:hAnsi="Times New Roman" w:cs="Times New Roman"/>
          <w:sz w:val="28"/>
          <w:szCs w:val="28"/>
        </w:rPr>
        <w:t>22</w:t>
      </w:r>
    </w:p>
    <w:p w:rsidR="00167501" w:rsidRDefault="00167501" w:rsidP="001675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 проведения экспертизы: поручение главы Промышленного сельсовета</w:t>
      </w:r>
    </w:p>
    <w:p w:rsidR="00167501" w:rsidRDefault="00167501" w:rsidP="001675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</w:t>
      </w:r>
      <w:r w:rsidR="00832F63">
        <w:rPr>
          <w:rFonts w:ascii="Times New Roman" w:hAnsi="Times New Roman" w:cs="Times New Roman"/>
          <w:sz w:val="28"/>
          <w:szCs w:val="28"/>
        </w:rPr>
        <w:t xml:space="preserve">ультат экспертизы: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не выявлены</w:t>
      </w:r>
    </w:p>
    <w:p w:rsidR="00167501" w:rsidRPr="00832F63" w:rsidRDefault="00167501" w:rsidP="00167501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2F63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B82508" w:rsidRPr="004237EF" w:rsidRDefault="00E027E0" w:rsidP="00B82508">
      <w:pPr>
        <w:pBdr>
          <w:top w:val="single" w:sz="6" w:space="7" w:color="FFFFFF"/>
          <w:left w:val="single" w:sz="6" w:space="7" w:color="FFFFFF"/>
          <w:bottom w:val="single" w:sz="6" w:space="7" w:color="FFFFFF"/>
          <w:right w:val="single" w:sz="6" w:space="7" w:color="FFFFFF"/>
        </w:pBdr>
        <w:jc w:val="both"/>
        <w:rPr>
          <w:rFonts w:ascii="Arial" w:hAnsi="Arial" w:cs="Arial"/>
          <w:sz w:val="24"/>
          <w:szCs w:val="24"/>
        </w:rPr>
      </w:pPr>
      <w:r w:rsidRPr="00E027E0">
        <w:rPr>
          <w:rFonts w:ascii="Times New Roman" w:hAnsi="Times New Roman" w:cs="Times New Roman"/>
          <w:sz w:val="28"/>
          <w:szCs w:val="28"/>
        </w:rPr>
        <w:t>Настоящее заключение дано на проект муниципального правового акта проект постановления администрации Промышленного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2508" w:rsidRPr="00B82508">
        <w:rPr>
          <w:rFonts w:ascii="Times New Roman" w:hAnsi="Times New Roman" w:cs="Times New Roman"/>
          <w:sz w:val="28"/>
          <w:szCs w:val="28"/>
        </w:rPr>
        <w:t>«О предоставлении гражданами, претендующими на замещение должностей муниципальной службы, и муниципальными служащими, замещающими должности муниципальной службы в администрации Промышленного сельсовета   сведений о доходах, об имуществе и обязательствах имущественного характера</w:t>
      </w:r>
      <w:r w:rsidR="00B82508">
        <w:rPr>
          <w:rFonts w:ascii="Times New Roman" w:hAnsi="Times New Roman" w:cs="Times New Roman"/>
          <w:sz w:val="28"/>
          <w:szCs w:val="28"/>
        </w:rPr>
        <w:t>»</w:t>
      </w:r>
    </w:p>
    <w:p w:rsidR="00167501" w:rsidRPr="00570D76" w:rsidRDefault="00167501" w:rsidP="00B82508">
      <w:pPr>
        <w:tabs>
          <w:tab w:val="left" w:pos="72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70D76">
        <w:rPr>
          <w:rFonts w:ascii="Times New Roman" w:hAnsi="Times New Roman" w:cs="Times New Roman"/>
          <w:sz w:val="28"/>
          <w:szCs w:val="28"/>
        </w:rPr>
        <w:t xml:space="preserve">Проект муниципального правового акта разработан </w:t>
      </w:r>
      <w:r w:rsidR="00516432" w:rsidRPr="00570D76">
        <w:rPr>
          <w:rFonts w:ascii="Times New Roman" w:hAnsi="Times New Roman" w:cs="Times New Roman"/>
          <w:sz w:val="28"/>
          <w:szCs w:val="28"/>
        </w:rPr>
        <w:t>специалистом</w:t>
      </w:r>
      <w:r w:rsidR="00204A6D" w:rsidRPr="00570D76">
        <w:rPr>
          <w:rFonts w:ascii="Times New Roman" w:hAnsi="Times New Roman" w:cs="Times New Roman"/>
          <w:sz w:val="28"/>
          <w:szCs w:val="28"/>
        </w:rPr>
        <w:t xml:space="preserve"> </w:t>
      </w:r>
      <w:r w:rsidRPr="00570D76">
        <w:rPr>
          <w:rFonts w:ascii="Times New Roman" w:hAnsi="Times New Roman" w:cs="Times New Roman"/>
          <w:sz w:val="28"/>
          <w:szCs w:val="28"/>
        </w:rPr>
        <w:t xml:space="preserve">администрации Промышленного сельсовета </w:t>
      </w:r>
      <w:r w:rsidR="00516432" w:rsidRPr="00570D76">
        <w:rPr>
          <w:rFonts w:ascii="Times New Roman" w:hAnsi="Times New Roman" w:cs="Times New Roman"/>
          <w:sz w:val="28"/>
          <w:szCs w:val="28"/>
        </w:rPr>
        <w:t>Супруновой В</w:t>
      </w:r>
      <w:r w:rsidR="00D150BF" w:rsidRPr="00570D76">
        <w:rPr>
          <w:rFonts w:ascii="Times New Roman" w:hAnsi="Times New Roman" w:cs="Times New Roman"/>
          <w:sz w:val="28"/>
          <w:szCs w:val="28"/>
        </w:rPr>
        <w:t>.В.</w:t>
      </w:r>
    </w:p>
    <w:p w:rsidR="00804F46" w:rsidRDefault="00167501" w:rsidP="00804F4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Экспертиза проведена в соответствии с Федеральным законом от 17.07.2009г. </w:t>
      </w:r>
    </w:p>
    <w:p w:rsidR="00D150BF" w:rsidRDefault="00167501" w:rsidP="00804F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172-ФЗ «Об антикоррупционной экспертизе нормативных правовых актов и проектов нормативных правовых актов», Методикой проведения антикоррупционной экспертизе нормативных правовых актов и проектов нормативных правовых актов. Утвержденной Постановлением Правительства Российской Федерации от 216 февраля 2010г. № 96, постановлением главы Промышленного сельсовета № 36 от 19.05.2010года «</w:t>
      </w:r>
      <w:r w:rsidR="00204A6D">
        <w:rPr>
          <w:rFonts w:ascii="Times New Roman" w:hAnsi="Times New Roman" w:cs="Times New Roman"/>
          <w:sz w:val="28"/>
          <w:szCs w:val="28"/>
        </w:rPr>
        <w:t xml:space="preserve">Об утверждении положения </w:t>
      </w:r>
      <w:r w:rsidR="00204A6D">
        <w:rPr>
          <w:rFonts w:ascii="Times New Roman" w:hAnsi="Times New Roman" w:cs="Times New Roman"/>
          <w:sz w:val="28"/>
          <w:szCs w:val="28"/>
        </w:rPr>
        <w:lastRenderedPageBreak/>
        <w:t>«</w:t>
      </w:r>
      <w:r>
        <w:rPr>
          <w:rFonts w:ascii="Times New Roman" w:hAnsi="Times New Roman" w:cs="Times New Roman"/>
          <w:sz w:val="28"/>
          <w:szCs w:val="28"/>
        </w:rPr>
        <w:t>О Порядке проведения антикоррупционной экспертизы НПА и проектов НПА в админист</w:t>
      </w:r>
      <w:r w:rsidR="00A80FF3">
        <w:rPr>
          <w:rFonts w:ascii="Times New Roman" w:hAnsi="Times New Roman" w:cs="Times New Roman"/>
          <w:sz w:val="28"/>
          <w:szCs w:val="28"/>
        </w:rPr>
        <w:t>рации Промышленного сельсовета».</w:t>
      </w:r>
    </w:p>
    <w:p w:rsidR="00570D76" w:rsidRDefault="00570D76" w:rsidP="00804F46">
      <w:pPr>
        <w:rPr>
          <w:rFonts w:ascii="Times New Roman" w:hAnsi="Times New Roman" w:cs="Times New Roman"/>
          <w:sz w:val="28"/>
          <w:szCs w:val="28"/>
        </w:rPr>
      </w:pPr>
    </w:p>
    <w:p w:rsidR="00167501" w:rsidRPr="00B82508" w:rsidRDefault="00B82508" w:rsidP="00B8250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2.</w:t>
      </w:r>
      <w:r w:rsidR="00167501" w:rsidRPr="00B82508">
        <w:rPr>
          <w:rFonts w:ascii="Times New Roman" w:hAnsi="Times New Roman" w:cs="Times New Roman"/>
          <w:b/>
          <w:sz w:val="28"/>
          <w:szCs w:val="28"/>
        </w:rPr>
        <w:t>Описание проекта</w:t>
      </w:r>
    </w:p>
    <w:p w:rsidR="00516432" w:rsidRDefault="00832F63" w:rsidP="005164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Представленный на экспертизу проект муниципального правового акта в соответствии с Федеральным законом от 06.10.2003№ 131-ФЗ «Об общих принципах организации местного самоуправления в Российской Федерации» регулирует вопросы в </w:t>
      </w:r>
      <w:r w:rsidR="00516432">
        <w:rPr>
          <w:rFonts w:ascii="Times New Roman" w:hAnsi="Times New Roman" w:cs="Times New Roman"/>
          <w:sz w:val="28"/>
          <w:szCs w:val="28"/>
        </w:rPr>
        <w:t>области муниципальной службы.</w:t>
      </w:r>
    </w:p>
    <w:p w:rsidR="00832F63" w:rsidRPr="00832F63" w:rsidRDefault="00832F63" w:rsidP="00516432">
      <w:pPr>
        <w:rPr>
          <w:rFonts w:ascii="Times New Roman" w:hAnsi="Times New Roman" w:cs="Times New Roman"/>
          <w:b/>
          <w:sz w:val="28"/>
          <w:szCs w:val="28"/>
        </w:rPr>
      </w:pPr>
      <w:r w:rsidRPr="00832F63">
        <w:rPr>
          <w:rFonts w:ascii="Times New Roman" w:hAnsi="Times New Roman" w:cs="Times New Roman"/>
          <w:b/>
          <w:sz w:val="28"/>
          <w:szCs w:val="28"/>
        </w:rPr>
        <w:t xml:space="preserve">Выявленные в положениях проекта муниципального правового акта </w:t>
      </w:r>
      <w:proofErr w:type="spellStart"/>
      <w:r w:rsidRPr="00832F63">
        <w:rPr>
          <w:rFonts w:ascii="Times New Roman" w:hAnsi="Times New Roman" w:cs="Times New Roman"/>
          <w:b/>
          <w:sz w:val="28"/>
          <w:szCs w:val="28"/>
        </w:rPr>
        <w:t>коррупциогенные</w:t>
      </w:r>
      <w:proofErr w:type="spellEnd"/>
      <w:r w:rsidRPr="00832F63">
        <w:rPr>
          <w:rFonts w:ascii="Times New Roman" w:hAnsi="Times New Roman" w:cs="Times New Roman"/>
          <w:b/>
          <w:sz w:val="28"/>
          <w:szCs w:val="28"/>
        </w:rPr>
        <w:t xml:space="preserve"> факторы</w:t>
      </w:r>
    </w:p>
    <w:p w:rsidR="00167501" w:rsidRDefault="00832F63" w:rsidP="00167501">
      <w:pPr>
        <w:rPr>
          <w:rFonts w:ascii="Times New Roman" w:hAnsi="Times New Roman" w:cs="Times New Roman"/>
          <w:sz w:val="28"/>
          <w:szCs w:val="28"/>
        </w:rPr>
      </w:pPr>
      <w:r w:rsidRPr="00832F63">
        <w:rPr>
          <w:rFonts w:ascii="Times New Roman" w:hAnsi="Times New Roman" w:cs="Times New Roman"/>
          <w:sz w:val="28"/>
          <w:szCs w:val="28"/>
        </w:rPr>
        <w:t>Факторов, которые способствуют или могут способствовать созданию условий для проведения коррупции в связи с принятием муниципального правового акта, не выявлено.</w:t>
      </w:r>
    </w:p>
    <w:p w:rsidR="00832F63" w:rsidRPr="00832F63" w:rsidRDefault="00832F63" w:rsidP="00832F6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832F63">
        <w:rPr>
          <w:rFonts w:ascii="Times New Roman" w:hAnsi="Times New Roman" w:cs="Times New Roman"/>
          <w:b/>
          <w:sz w:val="28"/>
          <w:szCs w:val="28"/>
        </w:rPr>
        <w:t>Выводы по результатам антикоррупционной экспертизы</w:t>
      </w:r>
    </w:p>
    <w:p w:rsidR="00832F63" w:rsidRPr="00832F63" w:rsidRDefault="00832F63" w:rsidP="00832F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Представленный проект муниципального правового акта признаётся прошедшим антикоррупционную экспертизу.</w:t>
      </w:r>
    </w:p>
    <w:p w:rsidR="00167501" w:rsidRPr="00832F63" w:rsidRDefault="00167501" w:rsidP="00167501">
      <w:pPr>
        <w:rPr>
          <w:rFonts w:ascii="Times New Roman" w:hAnsi="Times New Roman" w:cs="Times New Roman"/>
          <w:sz w:val="28"/>
          <w:szCs w:val="28"/>
        </w:rPr>
      </w:pPr>
    </w:p>
    <w:p w:rsidR="00167501" w:rsidRDefault="00167501" w:rsidP="00167501">
      <w:pPr>
        <w:rPr>
          <w:rFonts w:ascii="Times New Roman" w:hAnsi="Times New Roman" w:cs="Times New Roman"/>
          <w:sz w:val="28"/>
          <w:szCs w:val="28"/>
        </w:rPr>
      </w:pPr>
    </w:p>
    <w:p w:rsidR="00832F63" w:rsidRDefault="00832F63" w:rsidP="00A80F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____________________</w:t>
      </w:r>
    </w:p>
    <w:p w:rsidR="00A80FF3" w:rsidRDefault="00A80FF3" w:rsidP="00A80FF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80FF3">
        <w:rPr>
          <w:rFonts w:ascii="Times New Roman" w:hAnsi="Times New Roman" w:cs="Times New Roman"/>
          <w:sz w:val="20"/>
          <w:szCs w:val="20"/>
        </w:rPr>
        <w:t xml:space="preserve">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(</w:t>
      </w:r>
      <w:r w:rsidRPr="00A80FF3">
        <w:rPr>
          <w:rFonts w:ascii="Times New Roman" w:hAnsi="Times New Roman" w:cs="Times New Roman"/>
          <w:sz w:val="20"/>
          <w:szCs w:val="20"/>
        </w:rPr>
        <w:t>подпись уполномоченного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A80FF3" w:rsidRPr="00A80FF3" w:rsidRDefault="00A80FF3" w:rsidP="0016750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на проведение экспертизы должностного лица)</w:t>
      </w:r>
    </w:p>
    <w:sectPr w:rsidR="00A80FF3" w:rsidRPr="00A80FF3" w:rsidSect="0049118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C53809"/>
    <w:multiLevelType w:val="hybridMultilevel"/>
    <w:tmpl w:val="88163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8A0"/>
    <w:rsid w:val="000A675F"/>
    <w:rsid w:val="00167501"/>
    <w:rsid w:val="00204A6D"/>
    <w:rsid w:val="002E3107"/>
    <w:rsid w:val="003446B7"/>
    <w:rsid w:val="0041046A"/>
    <w:rsid w:val="00491184"/>
    <w:rsid w:val="004F3460"/>
    <w:rsid w:val="00516432"/>
    <w:rsid w:val="00570D76"/>
    <w:rsid w:val="006C2E34"/>
    <w:rsid w:val="00756BD9"/>
    <w:rsid w:val="007C48A0"/>
    <w:rsid w:val="00804F46"/>
    <w:rsid w:val="00832F63"/>
    <w:rsid w:val="00A67CDB"/>
    <w:rsid w:val="00A80FF3"/>
    <w:rsid w:val="00AA3CA2"/>
    <w:rsid w:val="00B82508"/>
    <w:rsid w:val="00BB482F"/>
    <w:rsid w:val="00CE351D"/>
    <w:rsid w:val="00D150BF"/>
    <w:rsid w:val="00D362BE"/>
    <w:rsid w:val="00E027E0"/>
    <w:rsid w:val="00E6591A"/>
    <w:rsid w:val="00F42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EE05C"/>
  <w15:chartTrackingRefBased/>
  <w15:docId w15:val="{71545070-4245-456E-AEDB-D3EF2265D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750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32F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32F63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204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BB482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alibri" w:eastAsia="Times New Roman" w:hAnsi="Calibri" w:cs="Calibri"/>
      <w:b/>
      <w:bCs/>
      <w:lang w:eastAsia="ru-RU"/>
    </w:rPr>
  </w:style>
  <w:style w:type="paragraph" w:styleId="a7">
    <w:name w:val="No Spacing"/>
    <w:link w:val="a8"/>
    <w:uiPriority w:val="1"/>
    <w:qFormat/>
    <w:rsid w:val="00BB482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8">
    <w:name w:val="Без интервала Знак"/>
    <w:link w:val="a7"/>
    <w:uiPriority w:val="1"/>
    <w:locked/>
    <w:rsid w:val="00BB482F"/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27</cp:revision>
  <cp:lastPrinted>2021-08-17T02:21:00Z</cp:lastPrinted>
  <dcterms:created xsi:type="dcterms:W3CDTF">2021-08-12T09:45:00Z</dcterms:created>
  <dcterms:modified xsi:type="dcterms:W3CDTF">2021-08-17T02:21:00Z</dcterms:modified>
</cp:coreProperties>
</file>